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0A" w:rsidRPr="0009050A" w:rsidRDefault="0009050A" w:rsidP="0009050A">
      <w:pPr>
        <w:spacing w:before="240" w:after="240" w:line="264" w:lineRule="auto"/>
        <w:ind w:firstLine="709"/>
        <w:jc w:val="both"/>
        <w:outlineLvl w:val="1"/>
        <w:rPr>
          <w:rFonts w:ascii="Calibri" w:eastAsia="Times New Roman" w:hAnsi="Calibri" w:cs="Times New Roman"/>
          <w:b/>
          <w:color w:val="1F497D"/>
          <w:sz w:val="32"/>
          <w:szCs w:val="32"/>
        </w:rPr>
      </w:pPr>
      <w:bookmarkStart w:id="0" w:name="_GoBack"/>
      <w:r w:rsidRPr="0009050A">
        <w:rPr>
          <w:rFonts w:ascii="Calibri" w:eastAsia="Times New Roman" w:hAnsi="Calibri" w:cs="Times New Roman"/>
          <w:b/>
          <w:color w:val="1F497D"/>
          <w:sz w:val="32"/>
          <w:szCs w:val="32"/>
        </w:rPr>
        <w:t>Опросник временной перспективы</w:t>
      </w:r>
      <w:bookmarkEnd w:id="0"/>
      <w:r w:rsidRPr="0009050A">
        <w:rPr>
          <w:rFonts w:ascii="Calibri" w:eastAsia="Times New Roman" w:hAnsi="Calibri" w:cs="Times New Roman"/>
          <w:b/>
          <w:color w:val="1F497D"/>
          <w:sz w:val="32"/>
          <w:szCs w:val="32"/>
        </w:rPr>
        <w:t xml:space="preserve"> Ф. </w:t>
      </w:r>
      <w:proofErr w:type="spellStart"/>
      <w:r w:rsidRPr="0009050A">
        <w:rPr>
          <w:rFonts w:ascii="Calibri" w:eastAsia="Times New Roman" w:hAnsi="Calibri" w:cs="Times New Roman"/>
          <w:b/>
          <w:color w:val="1F497D"/>
          <w:sz w:val="32"/>
          <w:szCs w:val="32"/>
        </w:rPr>
        <w:t>Зимбардо</w:t>
      </w:r>
      <w:proofErr w:type="spellEnd"/>
    </w:p>
    <w:p w:rsidR="0009050A" w:rsidRPr="0009050A" w:rsidRDefault="0009050A" w:rsidP="0009050A">
      <w:pPr>
        <w:spacing w:after="0" w:line="264" w:lineRule="auto"/>
        <w:ind w:firstLine="709"/>
        <w:jc w:val="both"/>
        <w:rPr>
          <w:rFonts w:ascii="Calibri" w:eastAsia="Times New Roman" w:hAnsi="Calibri" w:cs="Times New Roman"/>
          <w:color w:val="252525"/>
          <w:sz w:val="28"/>
          <w:szCs w:val="28"/>
          <w:lang w:eastAsia="ru-RU"/>
        </w:rPr>
      </w:pPr>
      <w:r w:rsidRPr="0009050A">
        <w:rPr>
          <w:rFonts w:ascii="Calibri" w:eastAsia="Times New Roman" w:hAnsi="Calibri" w:cs="Times New Roman"/>
          <w:color w:val="252525"/>
          <w:sz w:val="28"/>
          <w:szCs w:val="28"/>
          <w:lang w:eastAsia="ru-RU"/>
        </w:rPr>
        <w:t xml:space="preserve">Опросник временной перспективы </w:t>
      </w:r>
      <w:proofErr w:type="spellStart"/>
      <w:r w:rsidRPr="0009050A">
        <w:rPr>
          <w:rFonts w:ascii="Calibri" w:eastAsia="Times New Roman" w:hAnsi="Calibri" w:cs="Times New Roman"/>
          <w:color w:val="252525"/>
          <w:sz w:val="28"/>
          <w:szCs w:val="28"/>
          <w:lang w:eastAsia="ru-RU"/>
        </w:rPr>
        <w:t>Зимбардо</w:t>
      </w:r>
      <w:proofErr w:type="spellEnd"/>
      <w:r w:rsidRPr="0009050A">
        <w:rPr>
          <w:rFonts w:ascii="Calibri" w:eastAsia="Times New Roman" w:hAnsi="Calibri" w:cs="Times New Roman"/>
          <w:color w:val="252525"/>
          <w:sz w:val="28"/>
          <w:szCs w:val="28"/>
          <w:lang w:eastAsia="ru-RU"/>
        </w:rPr>
        <w:t xml:space="preserve"> (англ. </w:t>
      </w:r>
      <w:r w:rsidRPr="0009050A">
        <w:rPr>
          <w:rFonts w:ascii="Calibri" w:eastAsia="Times New Roman" w:hAnsi="Calibri" w:cs="Times New Roman"/>
          <w:color w:val="252525"/>
          <w:sz w:val="28"/>
          <w:szCs w:val="28"/>
          <w:lang w:val="en-US" w:eastAsia="ru-RU"/>
        </w:rPr>
        <w:t xml:space="preserve">Zimbardo Time Perspective Inventory, </w:t>
      </w:r>
      <w:proofErr w:type="spellStart"/>
      <w:r w:rsidRPr="0009050A">
        <w:rPr>
          <w:rFonts w:ascii="Calibri" w:eastAsia="Times New Roman" w:hAnsi="Calibri" w:cs="Times New Roman"/>
          <w:color w:val="252525"/>
          <w:sz w:val="28"/>
          <w:szCs w:val="28"/>
          <w:lang w:eastAsia="ru-RU"/>
        </w:rPr>
        <w:t>сокр</w:t>
      </w:r>
      <w:proofErr w:type="spellEnd"/>
      <w:r w:rsidRPr="0009050A">
        <w:rPr>
          <w:rFonts w:ascii="Calibri" w:eastAsia="Times New Roman" w:hAnsi="Calibri" w:cs="Times New Roman"/>
          <w:color w:val="252525"/>
          <w:sz w:val="28"/>
          <w:szCs w:val="28"/>
          <w:lang w:val="en-US" w:eastAsia="ru-RU"/>
        </w:rPr>
        <w:t xml:space="preserve">. </w:t>
      </w:r>
      <w:r w:rsidRPr="0009050A">
        <w:rPr>
          <w:rFonts w:ascii="Calibri" w:eastAsia="Times New Roman" w:hAnsi="Calibri" w:cs="Times New Roman"/>
          <w:color w:val="252525"/>
          <w:sz w:val="28"/>
          <w:szCs w:val="28"/>
          <w:lang w:eastAsia="ru-RU"/>
        </w:rPr>
        <w:t xml:space="preserve">ZTPI) представляет собой методику, направленную на диагностику системы отношений личности к временному континууму. Разработана Ф. </w:t>
      </w:r>
      <w:proofErr w:type="spellStart"/>
      <w:r w:rsidRPr="0009050A">
        <w:rPr>
          <w:rFonts w:ascii="Calibri" w:eastAsia="Times New Roman" w:hAnsi="Calibri" w:cs="Times New Roman"/>
          <w:color w:val="252525"/>
          <w:sz w:val="28"/>
          <w:szCs w:val="28"/>
          <w:lang w:eastAsia="ru-RU"/>
        </w:rPr>
        <w:t>Зимбардо</w:t>
      </w:r>
      <w:proofErr w:type="spellEnd"/>
      <w:r w:rsidRPr="0009050A">
        <w:rPr>
          <w:rFonts w:ascii="Calibri" w:eastAsia="Times New Roman" w:hAnsi="Calibri" w:cs="Times New Roman"/>
          <w:color w:val="252525"/>
          <w:sz w:val="28"/>
          <w:szCs w:val="28"/>
          <w:lang w:eastAsia="ru-RU"/>
        </w:rPr>
        <w:t xml:space="preserve"> в 1997 году.</w:t>
      </w:r>
    </w:p>
    <w:p w:rsidR="0009050A" w:rsidRPr="0009050A" w:rsidRDefault="0009050A" w:rsidP="0009050A">
      <w:pPr>
        <w:spacing w:after="0" w:line="264" w:lineRule="auto"/>
        <w:ind w:firstLine="709"/>
        <w:jc w:val="both"/>
        <w:rPr>
          <w:rFonts w:ascii="Calibri" w:eastAsia="Times New Roman" w:hAnsi="Calibri" w:cs="Times New Roman"/>
          <w:color w:val="252525"/>
          <w:sz w:val="28"/>
          <w:szCs w:val="28"/>
          <w:lang w:eastAsia="ru-RU"/>
        </w:rPr>
      </w:pPr>
      <w:r w:rsidRPr="0009050A">
        <w:rPr>
          <w:rFonts w:ascii="Calibri" w:eastAsia="Times New Roman" w:hAnsi="Calibri" w:cs="Times New Roman"/>
          <w:color w:val="252525"/>
          <w:sz w:val="28"/>
          <w:szCs w:val="28"/>
          <w:lang w:eastAsia="ru-RU"/>
        </w:rPr>
        <w:t>Методика направлена на оценку отношения к времени, а через это - на оценку отношения личности к окружающей действительности вообще, а также к самому себе, своему опыту и грядущим перспективам.</w:t>
      </w:r>
    </w:p>
    <w:p w:rsidR="0009050A" w:rsidRPr="0009050A" w:rsidRDefault="0009050A" w:rsidP="0009050A">
      <w:pPr>
        <w:spacing w:after="0" w:line="240" w:lineRule="auto"/>
        <w:rPr>
          <w:rFonts w:ascii="Calibri" w:eastAsia="Times New Roman" w:hAnsi="Calibri" w:cs="Arial"/>
          <w:color w:val="252525"/>
          <w:sz w:val="28"/>
          <w:szCs w:val="28"/>
          <w:lang w:eastAsia="ru-RU"/>
        </w:rPr>
      </w:pPr>
    </w:p>
    <w:p w:rsidR="0009050A" w:rsidRPr="0009050A" w:rsidRDefault="0009050A" w:rsidP="0009050A">
      <w:pPr>
        <w:shd w:val="clear" w:color="auto" w:fill="DAEEF3"/>
        <w:spacing w:after="0" w:line="264" w:lineRule="auto"/>
        <w:ind w:firstLine="709"/>
        <w:jc w:val="both"/>
        <w:rPr>
          <w:rFonts w:ascii="Calibri" w:eastAsia="Times New Roman" w:hAnsi="Calibri" w:cs="Times New Roman"/>
          <w:b/>
          <w:color w:val="252525"/>
          <w:sz w:val="28"/>
          <w:szCs w:val="28"/>
          <w:lang w:eastAsia="ru-RU"/>
        </w:rPr>
      </w:pPr>
      <w:r w:rsidRPr="0009050A">
        <w:rPr>
          <w:rFonts w:ascii="Calibri" w:eastAsia="Times New Roman" w:hAnsi="Calibri" w:cs="Times New Roman"/>
          <w:b/>
          <w:color w:val="252525"/>
          <w:sz w:val="28"/>
          <w:szCs w:val="28"/>
          <w:lang w:eastAsia="ru-RU"/>
        </w:rPr>
        <w:t>Инструкция</w:t>
      </w:r>
    </w:p>
    <w:p w:rsidR="0009050A" w:rsidRPr="0009050A" w:rsidRDefault="0009050A" w:rsidP="0009050A">
      <w:pPr>
        <w:spacing w:after="0" w:line="264" w:lineRule="auto"/>
        <w:ind w:firstLine="709"/>
        <w:jc w:val="both"/>
        <w:rPr>
          <w:rFonts w:ascii="Calibri" w:eastAsia="Times New Roman" w:hAnsi="Calibri" w:cs="Times New Roman"/>
          <w:color w:val="252525"/>
          <w:sz w:val="28"/>
          <w:szCs w:val="28"/>
          <w:lang w:eastAsia="ru-RU"/>
        </w:rPr>
      </w:pPr>
      <w:r w:rsidRPr="0009050A">
        <w:rPr>
          <w:rFonts w:ascii="Calibri" w:eastAsia="Times New Roman" w:hAnsi="Calibri" w:cs="Times New Roman"/>
          <w:color w:val="252525"/>
          <w:sz w:val="28"/>
          <w:szCs w:val="28"/>
          <w:lang w:eastAsia="ru-RU"/>
        </w:rPr>
        <w:t>Пожалуйста, прочитайте все предлагаемые пункты опросника и как можно более честно ответьте на вопрос: «Насколько это характерно или верно в отношении Вас?». Отметьте свой ответ в соответствующей ячейке, используя шкалу. Пожалуйста, ответьте на ВСЕ вопросы!</w:t>
      </w:r>
    </w:p>
    <w:p w:rsidR="0009050A" w:rsidRPr="0009050A" w:rsidRDefault="0009050A" w:rsidP="0009050A">
      <w:pPr>
        <w:shd w:val="clear" w:color="auto" w:fill="FFFFFF"/>
        <w:spacing w:after="120" w:line="264" w:lineRule="auto"/>
        <w:ind w:firstLine="709"/>
        <w:rPr>
          <w:rFonts w:ascii="Calibri" w:eastAsia="Times New Roman" w:hAnsi="Calibri" w:cs="Arial"/>
          <w:color w:val="252525"/>
          <w:sz w:val="28"/>
          <w:szCs w:val="28"/>
          <w:lang w:eastAsia="ru-RU"/>
        </w:rPr>
      </w:pPr>
    </w:p>
    <w:tbl>
      <w:tblPr>
        <w:tblW w:w="9389" w:type="dxa"/>
        <w:tblInd w:w="-150" w:type="dxa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890"/>
        <w:gridCol w:w="938"/>
        <w:gridCol w:w="957"/>
        <w:gridCol w:w="938"/>
        <w:gridCol w:w="846"/>
      </w:tblGrid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Arial"/>
                <w:b/>
                <w:bCs/>
                <w:color w:val="000000"/>
                <w:sz w:val="27"/>
                <w:szCs w:val="27"/>
                <w:lang w:eastAsia="ru-RU"/>
              </w:rPr>
              <w:t>Утверждение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50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Совер</w:t>
            </w:r>
            <w:proofErr w:type="spellEnd"/>
            <w:r w:rsidRPr="0009050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50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шенно</w:t>
            </w:r>
            <w:proofErr w:type="spellEnd"/>
          </w:p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050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</w:p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050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050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Скорее</w:t>
            </w:r>
          </w:p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050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</w:p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050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50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Нейт</w:t>
            </w:r>
            <w:proofErr w:type="spellEnd"/>
            <w:r w:rsidRPr="0009050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50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рально</w:t>
            </w:r>
            <w:proofErr w:type="spellEnd"/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050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Скорее</w:t>
            </w:r>
          </w:p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050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50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Совер</w:t>
            </w:r>
            <w:proofErr w:type="spellEnd"/>
            <w:r w:rsidRPr="0009050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050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шенно</w:t>
            </w:r>
            <w:proofErr w:type="spellEnd"/>
          </w:p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050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верно</w:t>
            </w:r>
          </w:p>
        </w:tc>
      </w:tr>
      <w:tr w:rsidR="0009050A" w:rsidRPr="0009050A" w:rsidTr="00FC32B5">
        <w:trPr>
          <w:trHeight w:val="464"/>
        </w:trPr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1. Я считаю, что весело проводить время со своими друзьями - одно из важных удовольствий в жизни.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2. Знакомые с детства картины, звуки, запахи часто приносят с собой поток замечательных воспоминаний.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3. Судьба многое определяет в моей жизни.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4. Я часто думаю о том, что я должен(-на) был(а) сделать в своей жизни иначе.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5. На мои решения в основном влияют окружающие меня вещи и люди.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6. Я считаю, что каждое утро человек должен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7. Мне приятно думать о своем прошлом.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8. Я действую</w:t>
            </w: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val="en-US" w:eastAsia="ru-RU"/>
              </w:rPr>
              <w:t xml:space="preserve"> </w:t>
            </w: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импульсивно.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lastRenderedPageBreak/>
              <w:t>9*. Я не беспокоюсь, если мне что-то не удается сделать вовремя.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10. Если я хочу достичь чего-то, я ставлю перед собой цели и размышляю над тем, какими средствами их достичь.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11. Вообще говоря, в моих воспоминаниях о прошлом гораздо больше хорошего, чем плохого.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12. Слушая свою любимую музыку, я часто забываю про время.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13. Если завтра необходимо закончить (сдать) работу и предстоят другие важные дела, то сегодня я думаю о них, а не о развлечениях сегодняшнего вечера.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14. Если уж чему-то суждено случиться, то от моих действий это не зависит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15. Мне нравятся рассказы о том, как все было в старые добрые времена.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16. Болезненные переживания прошлого продолжают занимать мои мысли.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17. Я стараюсь жить полной жизнью каждый день, насколько это возможно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18. Я расстраиваюсь, когда опаздываю на заранее назначенные встречи.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19. В идеале, я бы проживал(а) каждый свой день так, словно он последний.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20. Счастливые воспоминания о хороших временах с легкостью приходят в голову.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21. Я вовремя выполняю свои обязательства перед друзьями и начальством.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22. В прошлом мне досталась своя доля плохого обращения и отвержения.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23. Я принимаю решения под влиянием момента.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rPr>
          <w:trHeight w:val="464"/>
        </w:trPr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lastRenderedPageBreak/>
              <w:t>24*. Я принимаю каждый день, каков он есть, не пытаясь планировать его заранее.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25*. В прошлом слишком много неприятных воспоминаний, я предпочитаю не думать о них.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26. Важно, чтобы в моей жизни были волнующие моменты.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27. В прошлом я совершил(а) ошибки, которые хотел(а) бы исправить.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28. Я чувствую, что гораздо важнее получать удовольствие от процесса работы, чем выполнить её в срок.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29. Я скучаю по детству.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30. Прежде чем принять решение, я взвешиваю, что я затрачу, и что получу.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31. Риск позволяет мне избежать скуки в жизни.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32. Для меня важнее получать удовольствие от самого путешествия по жизни, чем быть сосредоточенным(-ной) только на цели этого путешествия.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33. Редко получается так, как я ожидаю.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34. Мне трудно забыть неприятные картины из моей юности.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 xml:space="preserve">35. Процесс деятельности перестает приносить мне удовольствие, если приходится думать о цели, последствиях и практических результатах. 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36. Даже когда я получаю удовольствие от настоящего, я все равно сравниваю его с чем-то похожим из своего прошлого.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 xml:space="preserve">37. Ты реально не можешь планировать свое будущее, потому что все слишком изменчиво. 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lastRenderedPageBreak/>
              <w:t>38. Мой жизненный путь контролируется силами, на которые я не могу повлиять.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39. Нет смысла беспокоиться о будущем, так как я все равно ничего не могу сделать.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40. Я выполняю намеченное вовремя, постепенно продвигаясь вперед.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41*. Я замечаю, что теряю интерес к разговору, когда члены моей семьи начинают вспоминать былое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42. Я рискую, чтобы придать жизни остроты и возбуждения.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43. Я составляю список того, что мне надо сделать.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44. Я чаще следую порывам сердца, чем доводам разума/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45. Я способен(-на) удержаться от соблазнов, если знаю, что меня ждет работа, которую нужно сделать.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46. Волнующие моменты часто захватывают меня.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47. Сегодняшняя жизнь слишком сложна, я бы предпочел(-ла) более простое прошлое.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48. Я предпочитаю таких друзей, которые спонтанны и раскованы, а не очень предсказуемы.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49. Мне нравятся семейные традиции, которые постоянно соблюдаются.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50. Я думаю о том плохом, что произошло со мной в прошлом.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51. Я продолжаю работу над трудными и неинтересными заданиями, если это поможет мне продвинуться вперед.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52. Лучше потратить заработанные деньги на удовольствия сегодняшнего дня, чем отложить на черный день.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lastRenderedPageBreak/>
              <w:t>53. Часто удача дает больше, чем упорная работа.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54. Я часто думаю о том хорошем, что упустил(-а) в своей жизни.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55. Мне нравится, когда мои близкие отношения исполнены страсти.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9050A" w:rsidRPr="0009050A" w:rsidTr="00FC32B5">
        <w:tc>
          <w:tcPr>
            <w:tcW w:w="4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</w:pPr>
            <w:r w:rsidRPr="0009050A">
              <w:rPr>
                <w:rFonts w:ascii="Calibri" w:eastAsia="Times New Roman" w:hAnsi="Calibri" w:cs="Times New Roman"/>
                <w:color w:val="252525"/>
                <w:sz w:val="27"/>
                <w:szCs w:val="27"/>
                <w:lang w:eastAsia="ru-RU"/>
              </w:rPr>
              <w:t>56*. Придерживаюсь мнения, что «работа не волк, в лес не убежит».</w:t>
            </w:r>
          </w:p>
        </w:tc>
        <w:tc>
          <w:tcPr>
            <w:tcW w:w="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1F4F9"/>
          </w:tcPr>
          <w:p w:rsidR="0009050A" w:rsidRPr="0009050A" w:rsidRDefault="0009050A" w:rsidP="000905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9050A" w:rsidRPr="0009050A" w:rsidRDefault="0009050A" w:rsidP="0009050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17A7F" w:rsidRPr="0009050A" w:rsidRDefault="00217A7F" w:rsidP="0009050A"/>
    <w:sectPr w:rsidR="00217A7F" w:rsidRPr="0009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30"/>
    <w:rsid w:val="0009050A"/>
    <w:rsid w:val="00217A7F"/>
    <w:rsid w:val="0022529C"/>
    <w:rsid w:val="00290B53"/>
    <w:rsid w:val="002B7830"/>
    <w:rsid w:val="002F04FE"/>
    <w:rsid w:val="006A4396"/>
    <w:rsid w:val="007A2A80"/>
    <w:rsid w:val="0080602A"/>
    <w:rsid w:val="008F0750"/>
    <w:rsid w:val="00C03D49"/>
    <w:rsid w:val="00D2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0194"/>
  <w15:chartTrackingRefBased/>
  <w15:docId w15:val="{24A8BE52-69B0-4C70-BB99-7A79582A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deivox</dc:creator>
  <cp:keywords/>
  <dc:description/>
  <cp:lastModifiedBy>deivox</cp:lastModifiedBy>
  <cp:revision>2</cp:revision>
  <dcterms:created xsi:type="dcterms:W3CDTF">2017-03-28T18:07:00Z</dcterms:created>
  <dcterms:modified xsi:type="dcterms:W3CDTF">2017-03-28T18:07:00Z</dcterms:modified>
</cp:coreProperties>
</file>